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</w:rPr>
        <w:t>数学与统计学院2024年“申请-考核”制博士研究生招生工作方案</w:t>
      </w:r>
    </w:p>
    <w:p>
      <w:pPr>
        <w:rPr>
          <w:rFonts w:hint="eastAsia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6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instrText xml:space="preserve"> HYPERLINK "https://mc.hunnu.edu.cn/system/_content/download.jsp?urltype=news.DownloadAttachUrl&amp;owner=1425848150&amp;wbfileid=5301342"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t>附件1：湖南师范大学专家推荐书.doc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4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instrText xml:space="preserve"> HYPERLINK "https://mc.hunnu.edu.cn/system/_content/download.jsp?urltype=news.DownloadAttachUrl&amp;owner=1425848150&amp;wbfileid=5301343"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t>附件2：湖南师范大学思想政治情况审查表.doc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3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instrText xml:space="preserve"> HYPERLINK "https://mc.hunnu.edu.cn/system/_content/download.jsp?urltype=news.DownloadAttachUrl&amp;owner=1425848150&amp;wbfileid=5301344"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t>附件4：湖南师范大学研究生复试体格检查表.doc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5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instrText xml:space="preserve"> HYPERLINK "https://mc.hunnu.edu.cn/system/_content/download.jsp?urltype=news.DownloadAttachUrl&amp;owner=1425848150&amp;wbfileid=5301338"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t>数统院2024年“申请-考核”制博士招生方案（2023.12修订).docx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9E16957"/>
    <w:rsid w:val="19E16957"/>
    <w:rsid w:val="1C473DF0"/>
    <w:rsid w:val="280D4F46"/>
    <w:rsid w:val="4EFB1622"/>
    <w:rsid w:val="5F844F44"/>
    <w:rsid w:val="666B7416"/>
    <w:rsid w:val="79A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2023-12-14T01:57:00Z</dcterms:created>
  <dc:creator>WPS_1663235086</dc:creator>
  <cp:lastModifiedBy>WPS_1663235086</cp:lastModifiedBy>
  <dcterms:modified xsi:type="dcterms:W3CDTF">2023-12-14T03:35:36Z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915AB4B885B34C8C8D332874E648C6BD_13</vt:lpwstr>
  </property>
</Properties>
</file>