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A587">
      <w:pPr>
        <w:spacing w:after="312" w:afterLines="100" w:line="312" w:lineRule="auto"/>
        <w:jc w:val="center"/>
        <w:rPr>
          <w:rFonts w:ascii="黑体" w:hAnsi="华文仿宋" w:eastAsia="黑体" w:cs="Times New Roman"/>
          <w:b/>
          <w:sz w:val="44"/>
          <w:szCs w:val="44"/>
        </w:rPr>
      </w:pPr>
      <w:r>
        <w:rPr>
          <w:rFonts w:hint="eastAsia" w:ascii="黑体" w:hAnsi="华文仿宋" w:eastAsia="黑体" w:cs="Times New Roman"/>
          <w:b/>
          <w:sz w:val="44"/>
          <w:szCs w:val="44"/>
        </w:rPr>
        <w:t>在职证明</w:t>
      </w:r>
    </w:p>
    <w:p w14:paraId="34A1223B">
      <w:pPr>
        <w:spacing w:line="312" w:lineRule="auto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吉林大学：</w:t>
      </w:r>
    </w:p>
    <w:p w14:paraId="24E71F24">
      <w:pPr>
        <w:spacing w:line="312" w:lineRule="auto"/>
        <w:ind w:firstLine="630" w:firstLineChars="21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兹有**单位***同志系我单位正式在编职工（编制类型），性别，民族，出生年月，身份证号，获**大学**专业硕士学位（证书编号），于某年某月至某年某月在某部门从事某工作，具有廉政实践经历。经我单位研究决定，同意***同志报考贵校廉政研究院202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6</w:t>
      </w:r>
      <w:r>
        <w:rPr>
          <w:rFonts w:hint="eastAsia" w:ascii="华文仿宋" w:hAnsi="华文仿宋" w:eastAsia="华文仿宋" w:cs="Times New Roman"/>
          <w:sz w:val="30"/>
          <w:szCs w:val="30"/>
        </w:rPr>
        <w:t>年非全日制博士研究生。若该同志被录取，我单位将按相关规定配合办理入学手续。</w:t>
      </w:r>
    </w:p>
    <w:p w14:paraId="60F58390">
      <w:pPr>
        <w:spacing w:line="312" w:lineRule="auto"/>
        <w:ind w:firstLine="48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特此证明。</w:t>
      </w:r>
    </w:p>
    <w:p w14:paraId="04A94E23">
      <w:pPr>
        <w:spacing w:line="312" w:lineRule="auto"/>
        <w:ind w:firstLine="480"/>
        <w:rPr>
          <w:rFonts w:ascii="华文仿宋" w:hAnsi="华文仿宋" w:eastAsia="华文仿宋" w:cs="Times New Roman"/>
          <w:sz w:val="30"/>
          <w:szCs w:val="30"/>
        </w:rPr>
      </w:pPr>
    </w:p>
    <w:p w14:paraId="0BF8FBDE">
      <w:pPr>
        <w:spacing w:line="312" w:lineRule="auto"/>
        <w:ind w:firstLine="480"/>
        <w:rPr>
          <w:rFonts w:ascii="华文仿宋" w:hAnsi="华文仿宋" w:eastAsia="华文仿宋" w:cs="Times New Roman"/>
          <w:sz w:val="30"/>
          <w:szCs w:val="30"/>
        </w:rPr>
      </w:pPr>
    </w:p>
    <w:p w14:paraId="5090AE19">
      <w:pPr>
        <w:spacing w:line="312" w:lineRule="auto"/>
        <w:ind w:firstLine="480"/>
        <w:rPr>
          <w:rFonts w:ascii="华文仿宋" w:hAnsi="华文仿宋" w:eastAsia="华文仿宋" w:cs="Times New Roman"/>
          <w:sz w:val="30"/>
          <w:szCs w:val="30"/>
        </w:rPr>
      </w:pPr>
    </w:p>
    <w:p w14:paraId="5EBC5E9B">
      <w:pPr>
        <w:spacing w:line="312" w:lineRule="auto"/>
        <w:jc w:val="right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所在单位组织或人事部门公章</w:t>
      </w:r>
    </w:p>
    <w:p w14:paraId="758E3872">
      <w:pPr>
        <w:spacing w:line="312" w:lineRule="auto"/>
        <w:jc w:val="right"/>
        <w:rPr>
          <w:rFonts w:hint="eastAsia" w:ascii="华文仿宋" w:hAnsi="华文仿宋" w:eastAsia="华文仿宋" w:cs="Times New Roman"/>
          <w:b/>
          <w:sz w:val="30"/>
          <w:szCs w:val="30"/>
        </w:rPr>
      </w:pPr>
    </w:p>
    <w:p w14:paraId="6262739C">
      <w:pPr>
        <w:spacing w:line="312" w:lineRule="auto"/>
        <w:jc w:val="right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年   月   日</w:t>
      </w:r>
    </w:p>
    <w:p w14:paraId="6368267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9883671"/>
      <w:docPartObj>
        <w:docPartGallery w:val="AutoText"/>
      </w:docPartObj>
    </w:sdtPr>
    <w:sdtContent>
      <w:p w14:paraId="4CF30DC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4FF2F6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48"/>
    <w:rsid w:val="000110E8"/>
    <w:rsid w:val="00056AC6"/>
    <w:rsid w:val="0006502F"/>
    <w:rsid w:val="000B265E"/>
    <w:rsid w:val="001718E2"/>
    <w:rsid w:val="00186677"/>
    <w:rsid w:val="00264A46"/>
    <w:rsid w:val="00286A25"/>
    <w:rsid w:val="002A17EB"/>
    <w:rsid w:val="002D2C7D"/>
    <w:rsid w:val="002F1FB7"/>
    <w:rsid w:val="003A74D7"/>
    <w:rsid w:val="0040283A"/>
    <w:rsid w:val="00486F1E"/>
    <w:rsid w:val="004F1660"/>
    <w:rsid w:val="004F6B72"/>
    <w:rsid w:val="0050004C"/>
    <w:rsid w:val="00505379"/>
    <w:rsid w:val="00583BC8"/>
    <w:rsid w:val="005C5F48"/>
    <w:rsid w:val="005D5330"/>
    <w:rsid w:val="00622B88"/>
    <w:rsid w:val="00674F27"/>
    <w:rsid w:val="006B519A"/>
    <w:rsid w:val="00703A53"/>
    <w:rsid w:val="00770AED"/>
    <w:rsid w:val="007779CF"/>
    <w:rsid w:val="007E2C62"/>
    <w:rsid w:val="007E59D9"/>
    <w:rsid w:val="008E4632"/>
    <w:rsid w:val="00914FC2"/>
    <w:rsid w:val="009362FE"/>
    <w:rsid w:val="00A3353B"/>
    <w:rsid w:val="00AC643F"/>
    <w:rsid w:val="00AF22F1"/>
    <w:rsid w:val="00AF2F73"/>
    <w:rsid w:val="00B955F1"/>
    <w:rsid w:val="00BA25F1"/>
    <w:rsid w:val="00BA32DD"/>
    <w:rsid w:val="00BA4EE1"/>
    <w:rsid w:val="00C44ED2"/>
    <w:rsid w:val="00D60D6E"/>
    <w:rsid w:val="00E6784A"/>
    <w:rsid w:val="00EE2283"/>
    <w:rsid w:val="00F10F62"/>
    <w:rsid w:val="00FB548A"/>
    <w:rsid w:val="00FE6B39"/>
    <w:rsid w:val="016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179</Words>
  <Characters>189</Characters>
  <Lines>1</Lines>
  <Paragraphs>1</Paragraphs>
  <TotalTime>12</TotalTime>
  <ScaleCrop>false</ScaleCrop>
  <LinksUpToDate>false</LinksUpToDate>
  <CharactersWithSpaces>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2020-12-24T06:56:00Z</dcterms:created>
  <dc:creator>User</dc:creator>
  <cp:lastModifiedBy>波波多蒂儿</cp:lastModifiedBy>
  <cp:lastPrinted>2020-12-24T05:06:00Z</cp:lastPrinted>
  <dcterms:modified xsi:type="dcterms:W3CDTF">2026-04-22T04:18:05Z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eyJoZGlkIjoiNTlhZDAyNGIwMDE2ZWI4NjZlODU0NGJhNDdlNjNlZGMiLCJ1c2VySWQiOiIxMDI0MzQ5NjU4In0=</vt:lpwstr>
  </property>
  <property fmtid="{D5CDD505-2E9C-101B-9397-08002B2CF9AE}" pid="3" name="KSOProductBuildVer">
    <vt:lpwstr>2052-12.1.0.25865</vt:lpwstr>
  </property>
  <property fmtid="{D5CDD505-2E9C-101B-9397-08002B2CF9AE}" pid="4" name="ICV">
    <vt:lpwstr>4CBB85DB6F2340EBB2B0ACEE5596D374_12</vt:lpwstr>
  </property>
</Properties>
</file>