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40"/>
          <w:lang w:val="en-US" w:eastAsia="zh-CN"/>
        </w:rPr>
      </w:pPr>
      <w:r>
        <w:rPr>
          <w:rFonts w:hint="eastAsia"/>
          <w:b/>
          <w:bCs/>
          <w:sz w:val="32"/>
          <w:szCs w:val="40"/>
          <w:lang w:val="en-US" w:eastAsia="zh-CN"/>
        </w:rPr>
        <w:t>宁夏大学2023年博士研究生申请—考核选拔工作补录导师名单</w:t>
      </w:r>
    </w:p>
    <w:p>
      <w:pPr>
        <w:jc w:val="both"/>
        <w:rPr>
          <w:rFonts w:hint="eastAsia"/>
          <w:sz w:val="28"/>
          <w:szCs w:val="36"/>
          <w:lang w:val="en-US" w:eastAsia="zh-CN"/>
        </w:rPr>
      </w:pPr>
    </w:p>
    <w:p>
      <w:pPr>
        <w:jc w:val="both"/>
        <w:rPr>
          <w:rFonts w:hint="eastAsia"/>
          <w:sz w:val="28"/>
          <w:szCs w:val="36"/>
          <w:lang w:val="en-US" w:eastAsia="zh-CN"/>
        </w:rPr>
      </w:pPr>
    </w:p>
    <w:p>
      <w:pPr>
        <w:jc w:val="both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民族与历史学院：杜建录、李新贵、金忠杰</w:t>
      </w:r>
    </w:p>
    <w:p>
      <w:pPr>
        <w:jc w:val="both"/>
        <w:rPr>
          <w:rFonts w:hint="default"/>
          <w:color w:val="0000FF"/>
          <w:sz w:val="28"/>
          <w:szCs w:val="36"/>
          <w:lang w:val="en-US" w:eastAsia="zh-CN"/>
        </w:rPr>
      </w:pPr>
      <w:r>
        <w:rPr>
          <w:rFonts w:hint="eastAsia"/>
          <w:color w:val="0000FF"/>
          <w:sz w:val="28"/>
          <w:szCs w:val="36"/>
          <w:lang w:val="en-US" w:eastAsia="zh-CN"/>
        </w:rPr>
        <w:t xml:space="preserve">                黄立军</w:t>
      </w:r>
      <w:r>
        <w:rPr>
          <w:rFonts w:hint="eastAsia"/>
          <w:color w:val="0000FF"/>
          <w:sz w:val="28"/>
          <w:szCs w:val="36"/>
          <w:lang w:val="en-US" w:eastAsia="zh-CN"/>
        </w:rPr>
        <w:t>（2023.3.9补充）</w:t>
      </w:r>
    </w:p>
    <w:p>
      <w:pPr>
        <w:jc w:val="both"/>
        <w:rPr>
          <w:rFonts w:hint="eastAsia"/>
          <w:sz w:val="28"/>
          <w:szCs w:val="36"/>
          <w:lang w:val="en-US" w:eastAsia="zh-CN"/>
        </w:rPr>
      </w:pPr>
      <w:bookmarkStart w:id="0" w:name="_GoBack"/>
      <w:bookmarkEnd w:id="0"/>
    </w:p>
    <w:p>
      <w:pPr>
        <w:jc w:val="both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数学统计学院：刘立波</w:t>
      </w:r>
    </w:p>
    <w:p>
      <w:pPr>
        <w:jc w:val="both"/>
        <w:rPr>
          <w:rFonts w:hint="eastAsia"/>
          <w:sz w:val="28"/>
          <w:szCs w:val="36"/>
          <w:lang w:val="en-US" w:eastAsia="zh-CN"/>
        </w:rPr>
      </w:pPr>
    </w:p>
    <w:p>
      <w:pPr>
        <w:jc w:val="both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物理与电子电气工程学院：聂宗秀</w:t>
      </w:r>
    </w:p>
    <w:p>
      <w:pPr>
        <w:jc w:val="both"/>
        <w:rPr>
          <w:rFonts w:hint="eastAsia"/>
          <w:sz w:val="28"/>
          <w:szCs w:val="36"/>
          <w:lang w:val="en-US" w:eastAsia="zh-CN"/>
        </w:rPr>
      </w:pPr>
    </w:p>
    <w:p>
      <w:pPr>
        <w:jc w:val="both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生命科学学院：彭励、陈彦云、吴稚伟、刘瑞田</w:t>
      </w:r>
    </w:p>
    <w:p>
      <w:pPr>
        <w:jc w:val="both"/>
        <w:rPr>
          <w:rFonts w:hint="eastAsia"/>
          <w:sz w:val="28"/>
          <w:szCs w:val="36"/>
          <w:lang w:val="en-US" w:eastAsia="zh-CN"/>
        </w:rPr>
      </w:pPr>
    </w:p>
    <w:p>
      <w:pPr>
        <w:jc w:val="both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土木与水利工程学院：王忠静、钟艳霞、邱小琮、朱磊、任克亮、王浩、于广锁</w:t>
      </w:r>
    </w:p>
    <w:p>
      <w:pPr>
        <w:jc w:val="both"/>
        <w:rPr>
          <w:rFonts w:hint="eastAsia"/>
          <w:sz w:val="28"/>
          <w:szCs w:val="36"/>
          <w:lang w:val="en-US" w:eastAsia="zh-CN"/>
        </w:rPr>
      </w:pPr>
    </w:p>
    <w:p>
      <w:pPr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农学院：史远刚、郭延生、李小伟、Marcelo Sternberg、杜灵通、白明</w:t>
      </w:r>
    </w:p>
    <w:p>
      <w:pPr>
        <w:ind w:firstLine="1120" w:firstLineChars="400"/>
      </w:pPr>
      <w:r>
        <w:rPr>
          <w:rFonts w:hint="eastAsia"/>
          <w:color w:val="0000FF"/>
          <w:sz w:val="28"/>
          <w:szCs w:val="36"/>
          <w:lang w:val="en-US" w:eastAsia="zh-CN"/>
        </w:rPr>
        <w:t>李建平（2023.3.9补充）</w:t>
      </w:r>
    </w:p>
    <w:sectPr>
      <w:pgSz w:w="11906" w:h="16838"/>
      <w:pgMar w:top="1440" w:right="964" w:bottom="1440" w:left="123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ZhY2ZhNDNmYjJhZmNiYzBiOTJmNjE4Y2I3YzZmNWMifQ=="/>
  </w:docVars>
  <w:rsids>
    <w:rsidRoot w:val="00307299"/>
    <w:rsid w:val="00307299"/>
    <w:rsid w:val="20523600"/>
    <w:rsid w:val="2AEB56D9"/>
    <w:rsid w:val="34710A50"/>
    <w:rsid w:val="34D10B40"/>
    <w:rsid w:val="463E3B5B"/>
    <w:rsid w:val="547E6196"/>
    <w:rsid w:val="69753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159</Words>
  <Characters>183</Characters>
  <Lines>0</Lines>
  <Paragraphs>0</Paragraphs>
  <TotalTime>0</TotalTime>
  <ScaleCrop>false</ScaleCrop>
  <LinksUpToDate>false</LinksUpToDate>
  <CharactersWithSpaces>184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2023-03-07T09:06:00Z</dcterms:created>
  <dc:creator>王舒琪</dc:creator>
  <cp:lastModifiedBy>王舒琪</cp:lastModifiedBy>
  <dcterms:modified xsi:type="dcterms:W3CDTF">2023-03-09T02:26:29Z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6F3C48355C684B0696ACBCBEFAA1548E</vt:lpwstr>
  </property>
</Properties>
</file>